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9999"/>
        <w:tblLayout w:type="fixed"/>
        <w:tblLook w:val="04A0" w:firstRow="1" w:lastRow="0" w:firstColumn="1" w:lastColumn="0" w:noHBand="0" w:noVBand="1"/>
      </w:tblPr>
      <w:tblGrid>
        <w:gridCol w:w="1985"/>
        <w:gridCol w:w="1420"/>
        <w:gridCol w:w="766"/>
        <w:gridCol w:w="648"/>
        <w:gridCol w:w="143"/>
        <w:gridCol w:w="992"/>
        <w:gridCol w:w="709"/>
        <w:gridCol w:w="141"/>
        <w:gridCol w:w="851"/>
        <w:gridCol w:w="1134"/>
        <w:gridCol w:w="1138"/>
      </w:tblGrid>
      <w:tr w:rsidR="00B97827" w:rsidRPr="00FB6AE8" w:rsidTr="00F709F9">
        <w:trPr>
          <w:trHeight w:val="454"/>
        </w:trPr>
        <w:tc>
          <w:tcPr>
            <w:tcW w:w="9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43F96" w:rsidRPr="00540A50" w:rsidRDefault="00943F96" w:rsidP="00943F96">
            <w:pPr>
              <w:spacing w:after="0" w:line="240" w:lineRule="auto"/>
              <w:jc w:val="center"/>
              <w:rPr>
                <w:rFonts w:cs="Aharoni"/>
                <w:b/>
                <w:color w:val="FFFFFF" w:themeColor="background1"/>
                <w:sz w:val="18"/>
                <w:szCs w:val="18"/>
              </w:rPr>
            </w:pPr>
            <w:bookmarkStart w:id="0" w:name="_GoBack"/>
            <w:bookmarkEnd w:id="0"/>
          </w:p>
          <w:p w:rsidR="00B97827" w:rsidRDefault="00F34A46" w:rsidP="00943F96">
            <w:pPr>
              <w:spacing w:after="0" w:line="240" w:lineRule="auto"/>
              <w:jc w:val="center"/>
              <w:rPr>
                <w:rFonts w:cs="Aharoni"/>
                <w:b/>
                <w:color w:val="FFFFFF" w:themeColor="background1"/>
                <w:sz w:val="44"/>
                <w:szCs w:val="44"/>
              </w:rPr>
            </w:pPr>
            <w:r>
              <w:rPr>
                <w:rFonts w:cs="Aharoni"/>
                <w:b/>
                <w:color w:val="FFFFFF" w:themeColor="background1"/>
                <w:sz w:val="44"/>
                <w:szCs w:val="44"/>
              </w:rPr>
              <w:t>CAPE TOWN</w:t>
            </w:r>
          </w:p>
          <w:p w:rsidR="007C7665" w:rsidRPr="00943F96" w:rsidRDefault="00F34A46" w:rsidP="00943F96">
            <w:pPr>
              <w:spacing w:after="0" w:line="240" w:lineRule="auto"/>
              <w:jc w:val="center"/>
              <w:rPr>
                <w:rFonts w:cs="Aharoni"/>
                <w:b/>
                <w:color w:val="FFFFFF" w:themeColor="background1"/>
                <w:sz w:val="44"/>
                <w:szCs w:val="44"/>
              </w:rPr>
            </w:pPr>
            <w:r>
              <w:rPr>
                <w:rFonts w:cs="Aharoni"/>
                <w:b/>
                <w:color w:val="FFFFFF" w:themeColor="background1"/>
                <w:sz w:val="44"/>
                <w:szCs w:val="44"/>
              </w:rPr>
              <w:t xml:space="preserve">2 – 4 MAY </w:t>
            </w:r>
            <w:r w:rsidR="007C7665">
              <w:rPr>
                <w:rFonts w:cs="Aharoni"/>
                <w:b/>
                <w:color w:val="FFFFFF" w:themeColor="background1"/>
                <w:sz w:val="44"/>
                <w:szCs w:val="44"/>
              </w:rPr>
              <w:t>2018</w:t>
            </w:r>
          </w:p>
          <w:p w:rsidR="00943F96" w:rsidRPr="00540A50" w:rsidRDefault="00943F96" w:rsidP="00943F96">
            <w:pPr>
              <w:spacing w:after="0" w:line="240" w:lineRule="auto"/>
              <w:jc w:val="center"/>
              <w:rPr>
                <w:rFonts w:cs="Aharon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84646D" w:rsidRPr="00FB6AE8" w:rsidTr="00F709F9">
        <w:trPr>
          <w:trHeight w:val="454"/>
        </w:trPr>
        <w:tc>
          <w:tcPr>
            <w:tcW w:w="9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4646D" w:rsidRPr="00FB6AE8" w:rsidRDefault="0084646D" w:rsidP="00C73CB4">
            <w:pPr>
              <w:spacing w:after="0" w:line="240" w:lineRule="auto"/>
              <w:rPr>
                <w:rFonts w:cstheme="minorHAnsi"/>
                <w:b/>
                <w:bCs/>
                <w:color w:val="FFFFFF"/>
              </w:rPr>
            </w:pPr>
            <w:r w:rsidRPr="00713047">
              <w:rPr>
                <w:rFonts w:cstheme="minorHAnsi"/>
                <w:b/>
                <w:bCs/>
                <w:color w:val="FFFFFF" w:themeColor="background1"/>
              </w:rPr>
              <w:t>1. PARTICIPANT REGISTRATION DETAILS</w:t>
            </w:r>
          </w:p>
        </w:tc>
      </w:tr>
      <w:tr w:rsidR="0084646D" w:rsidRPr="00FB6AE8" w:rsidTr="00492954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6D" w:rsidRPr="00FB6AE8" w:rsidRDefault="0084646D" w:rsidP="00C73CB4">
            <w:pPr>
              <w:spacing w:after="0" w:line="240" w:lineRule="auto"/>
              <w:rPr>
                <w:rFonts w:cstheme="minorHAnsi"/>
              </w:rPr>
            </w:pPr>
            <w:r w:rsidRPr="00FB6AE8">
              <w:rPr>
                <w:rFonts w:cstheme="minorHAnsi"/>
              </w:rPr>
              <w:t>First Name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D" w:rsidRPr="00FB6AE8" w:rsidRDefault="0084646D" w:rsidP="00C73CB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6D" w:rsidRPr="00FB6AE8" w:rsidRDefault="0084646D" w:rsidP="00C73CB4">
            <w:pPr>
              <w:spacing w:after="0" w:line="240" w:lineRule="auto"/>
              <w:rPr>
                <w:rFonts w:cstheme="minorHAnsi"/>
              </w:rPr>
            </w:pPr>
            <w:r w:rsidRPr="00FB6AE8">
              <w:rPr>
                <w:rFonts w:cstheme="minorHAnsi"/>
              </w:rPr>
              <w:t>Title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6D" w:rsidRPr="00FB6AE8" w:rsidRDefault="0084646D" w:rsidP="00C73CB4">
            <w:pPr>
              <w:spacing w:after="0" w:line="240" w:lineRule="auto"/>
              <w:rPr>
                <w:rFonts w:cstheme="minorHAnsi"/>
              </w:rPr>
            </w:pPr>
            <w:r w:rsidRPr="00FB6AE8">
              <w:rPr>
                <w:rFonts w:cstheme="minorHAnsi"/>
              </w:rPr>
              <w:t>Dr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6D" w:rsidRPr="00FB6AE8" w:rsidRDefault="0084646D" w:rsidP="00C73CB4">
            <w:pPr>
              <w:spacing w:after="0" w:line="240" w:lineRule="auto"/>
              <w:rPr>
                <w:rFonts w:cstheme="minorHAnsi"/>
              </w:rPr>
            </w:pPr>
            <w:r w:rsidRPr="00FB6AE8">
              <w:rPr>
                <w:rFonts w:cstheme="minorHAnsi"/>
              </w:rPr>
              <w:t>Prof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6D" w:rsidRPr="00FB6AE8" w:rsidRDefault="0084646D" w:rsidP="00C73CB4">
            <w:pPr>
              <w:spacing w:after="0" w:line="240" w:lineRule="auto"/>
              <w:rPr>
                <w:rFonts w:cstheme="minorHAnsi"/>
              </w:rPr>
            </w:pPr>
            <w:r w:rsidRPr="00FB6AE8">
              <w:rPr>
                <w:rFonts w:cstheme="minorHAnsi"/>
              </w:rPr>
              <w:t>Mr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6D" w:rsidRPr="00FB6AE8" w:rsidRDefault="0084646D" w:rsidP="00C73CB4">
            <w:pPr>
              <w:spacing w:after="0" w:line="240" w:lineRule="auto"/>
              <w:rPr>
                <w:rFonts w:cstheme="minorHAnsi"/>
              </w:rPr>
            </w:pPr>
            <w:r w:rsidRPr="00FB6AE8">
              <w:rPr>
                <w:rFonts w:cstheme="minorHAnsi"/>
              </w:rPr>
              <w:t>Ms</w:t>
            </w:r>
          </w:p>
        </w:tc>
      </w:tr>
      <w:tr w:rsidR="0084646D" w:rsidRPr="00FB6AE8" w:rsidTr="00492954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6D" w:rsidRPr="00FB6AE8" w:rsidRDefault="0084646D" w:rsidP="00C73CB4">
            <w:pPr>
              <w:spacing w:after="0" w:line="240" w:lineRule="auto"/>
              <w:rPr>
                <w:rFonts w:cstheme="minorHAnsi"/>
              </w:rPr>
            </w:pPr>
            <w:r w:rsidRPr="00FB6AE8">
              <w:rPr>
                <w:rFonts w:cstheme="minorHAnsi"/>
              </w:rPr>
              <w:t>Surname</w:t>
            </w:r>
          </w:p>
        </w:tc>
        <w:tc>
          <w:tcPr>
            <w:tcW w:w="7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D" w:rsidRPr="00FB6AE8" w:rsidRDefault="0084646D" w:rsidP="00C73CB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4646D" w:rsidRPr="00FB6AE8" w:rsidTr="00492954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6D" w:rsidRPr="00FB6AE8" w:rsidRDefault="0084646D" w:rsidP="00C73CB4">
            <w:pPr>
              <w:spacing w:after="0" w:line="240" w:lineRule="auto"/>
              <w:rPr>
                <w:rFonts w:cstheme="minorHAnsi"/>
              </w:rPr>
            </w:pPr>
            <w:r w:rsidRPr="00FB6AE8">
              <w:rPr>
                <w:rFonts w:cstheme="minorHAnsi"/>
              </w:rPr>
              <w:t>Organisation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D" w:rsidRPr="00FB6AE8" w:rsidRDefault="0084646D" w:rsidP="00C73CB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6D" w:rsidRPr="00FB6AE8" w:rsidRDefault="0084646D" w:rsidP="00C73CB4">
            <w:pPr>
              <w:spacing w:after="0" w:line="240" w:lineRule="auto"/>
              <w:rPr>
                <w:rFonts w:cstheme="minorHAnsi"/>
              </w:rPr>
            </w:pPr>
            <w:r w:rsidRPr="00FB6AE8">
              <w:rPr>
                <w:rFonts w:cstheme="minorHAnsi"/>
              </w:rPr>
              <w:t>Job Title</w:t>
            </w:r>
          </w:p>
        </w:tc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D" w:rsidRPr="00FB6AE8" w:rsidRDefault="0084646D" w:rsidP="00C73CB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92954" w:rsidRPr="00FB6AE8" w:rsidTr="00492954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54" w:rsidRPr="00FB6AE8" w:rsidRDefault="00492954" w:rsidP="00C73CB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Invoice Address</w:t>
            </w:r>
          </w:p>
        </w:tc>
        <w:tc>
          <w:tcPr>
            <w:tcW w:w="7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54" w:rsidRPr="00FB6AE8" w:rsidRDefault="00492954" w:rsidP="00C73CB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4646D" w:rsidRPr="00FB6AE8" w:rsidTr="00492954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6D" w:rsidRPr="00FB6AE8" w:rsidRDefault="0084646D" w:rsidP="00C73CB4">
            <w:pPr>
              <w:spacing w:after="0" w:line="240" w:lineRule="auto"/>
              <w:rPr>
                <w:rFonts w:cstheme="minorHAnsi"/>
              </w:rPr>
            </w:pPr>
            <w:r w:rsidRPr="00FB6AE8">
              <w:rPr>
                <w:rFonts w:cstheme="minorHAnsi"/>
              </w:rPr>
              <w:t>Telephone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D" w:rsidRPr="00FB6AE8" w:rsidRDefault="0084646D" w:rsidP="00C73CB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6D" w:rsidRPr="00FB6AE8" w:rsidRDefault="0084646D" w:rsidP="00C73CB4">
            <w:pPr>
              <w:spacing w:after="0" w:line="240" w:lineRule="auto"/>
              <w:rPr>
                <w:rFonts w:cstheme="minorHAnsi"/>
              </w:rPr>
            </w:pPr>
            <w:r w:rsidRPr="00FB6AE8">
              <w:rPr>
                <w:rFonts w:cstheme="minorHAnsi"/>
              </w:rPr>
              <w:t>Fax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D" w:rsidRPr="00FB6AE8" w:rsidRDefault="0084646D" w:rsidP="00C73CB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6D" w:rsidRPr="00FB6AE8" w:rsidRDefault="0084646D" w:rsidP="00C73CB4">
            <w:pPr>
              <w:spacing w:after="0" w:line="240" w:lineRule="auto"/>
              <w:rPr>
                <w:rFonts w:cstheme="minorHAnsi"/>
              </w:rPr>
            </w:pPr>
            <w:r w:rsidRPr="00FB6AE8">
              <w:rPr>
                <w:rFonts w:cstheme="minorHAnsi"/>
              </w:rPr>
              <w:t>Cell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D" w:rsidRPr="00FB6AE8" w:rsidRDefault="0084646D" w:rsidP="00C73CB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4646D" w:rsidRPr="00FB6AE8" w:rsidTr="00492954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6D" w:rsidRPr="00FB6AE8" w:rsidRDefault="0084646D" w:rsidP="00C73CB4">
            <w:pPr>
              <w:spacing w:after="0" w:line="240" w:lineRule="auto"/>
              <w:rPr>
                <w:rFonts w:cstheme="minorHAnsi"/>
              </w:rPr>
            </w:pPr>
            <w:r w:rsidRPr="00FB6AE8">
              <w:rPr>
                <w:rFonts w:cstheme="minorHAnsi"/>
              </w:rPr>
              <w:t>Email Address</w:t>
            </w:r>
          </w:p>
        </w:tc>
        <w:tc>
          <w:tcPr>
            <w:tcW w:w="7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6D" w:rsidRPr="00FB6AE8" w:rsidRDefault="0084646D" w:rsidP="00FB6AE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709F9" w:rsidRPr="00FB6AE8" w:rsidTr="00F709F9">
        <w:trPr>
          <w:trHeight w:val="397"/>
        </w:trPr>
        <w:tc>
          <w:tcPr>
            <w:tcW w:w="9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709F9" w:rsidRPr="00FB6AE8" w:rsidRDefault="00F709F9" w:rsidP="00C73CB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color w:val="FFFFFF" w:themeColor="background1"/>
              </w:rPr>
              <w:t>3. PAYMENT DETAILS: YOU MUST PRE-REGISTER TO ATTEND THIS EVENT</w:t>
            </w:r>
          </w:p>
        </w:tc>
      </w:tr>
      <w:tr w:rsidR="00F709F9" w:rsidRPr="00FB6AE8" w:rsidTr="009727EF">
        <w:trPr>
          <w:trHeight w:val="397"/>
        </w:trPr>
        <w:tc>
          <w:tcPr>
            <w:tcW w:w="9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F9" w:rsidRDefault="00F709F9" w:rsidP="00F709F9">
            <w:pPr>
              <w:pStyle w:val="ListParagraph"/>
              <w:spacing w:after="0" w:line="240" w:lineRule="auto"/>
              <w:ind w:left="36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C7665">
              <w:rPr>
                <w:rFonts w:cstheme="minorHAnsi"/>
                <w:b/>
                <w:sz w:val="32"/>
                <w:szCs w:val="32"/>
              </w:rPr>
              <w:t>Course fee of R</w:t>
            </w:r>
            <w:r w:rsidR="007A40C4">
              <w:rPr>
                <w:rFonts w:cstheme="minorHAnsi"/>
                <w:b/>
                <w:sz w:val="32"/>
                <w:szCs w:val="32"/>
              </w:rPr>
              <w:t>2 850.00</w:t>
            </w:r>
            <w:r w:rsidR="007C7665">
              <w:rPr>
                <w:rFonts w:cstheme="minorHAnsi"/>
                <w:b/>
                <w:sz w:val="32"/>
                <w:szCs w:val="32"/>
              </w:rPr>
              <w:t>.  Payable immediately to secure seat.</w:t>
            </w:r>
          </w:p>
          <w:p w:rsidR="00492954" w:rsidRPr="00492954" w:rsidRDefault="00492954" w:rsidP="00F709F9">
            <w:pPr>
              <w:pStyle w:val="ListParagraph"/>
              <w:spacing w:after="0" w:line="240" w:lineRule="auto"/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92954" w:rsidRDefault="00492954" w:rsidP="00FF2425">
            <w:pPr>
              <w:spacing w:after="0" w:line="240" w:lineRule="auto"/>
              <w:jc w:val="center"/>
              <w:rPr>
                <w:b/>
                <w:i/>
                <w:color w:val="C00000"/>
              </w:rPr>
            </w:pPr>
            <w:r w:rsidRPr="00C322AA">
              <w:rPr>
                <w:b/>
                <w:i/>
                <w:color w:val="C00000"/>
              </w:rPr>
              <w:t xml:space="preserve">Please email this form and proof of payment to: </w:t>
            </w:r>
          </w:p>
          <w:p w:rsidR="00492954" w:rsidRDefault="00492954" w:rsidP="00FF2425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9727EF" w:rsidRPr="009727EF" w:rsidRDefault="009727EF" w:rsidP="00FF2425">
            <w:pPr>
              <w:spacing w:after="0" w:line="240" w:lineRule="auto"/>
              <w:jc w:val="center"/>
              <w:rPr>
                <w:b/>
                <w:i/>
              </w:rPr>
            </w:pPr>
            <w:r w:rsidRPr="009727EF">
              <w:rPr>
                <w:b/>
                <w:i/>
              </w:rPr>
              <w:t>Anne Timms</w:t>
            </w:r>
            <w:r>
              <w:rPr>
                <w:b/>
                <w:i/>
              </w:rPr>
              <w:t xml:space="preserve"> </w:t>
            </w:r>
            <w:hyperlink r:id="rId9" w:history="1">
              <w:r w:rsidRPr="004B3B4E">
                <w:rPr>
                  <w:rStyle w:val="Hyperlink"/>
                  <w:b/>
                  <w:i/>
                </w:rPr>
                <w:t>timmsanne@gmail.com</w:t>
              </w:r>
            </w:hyperlink>
            <w:r>
              <w:rPr>
                <w:b/>
                <w:i/>
              </w:rPr>
              <w:t xml:space="preserve"> </w:t>
            </w:r>
            <w:r w:rsidR="007C7665">
              <w:rPr>
                <w:b/>
                <w:i/>
              </w:rPr>
              <w:t>/ +27 76 617 4642</w:t>
            </w:r>
          </w:p>
          <w:p w:rsidR="009727EF" w:rsidRPr="007C7665" w:rsidRDefault="009727EF" w:rsidP="007C7665">
            <w:pPr>
              <w:jc w:val="center"/>
              <w:rPr>
                <w:color w:val="1F497D" w:themeColor="dark2"/>
              </w:rPr>
            </w:pPr>
            <w:r w:rsidRPr="009727EF">
              <w:rPr>
                <w:b/>
                <w:i/>
              </w:rPr>
              <w:t xml:space="preserve">Janine Ward </w:t>
            </w:r>
            <w:hyperlink r:id="rId10" w:history="1">
              <w:r w:rsidRPr="004B3B4E">
                <w:rPr>
                  <w:rStyle w:val="Hyperlink"/>
                  <w:b/>
                  <w:i/>
                </w:rPr>
                <w:t>jwinspace@gmail.com</w:t>
              </w:r>
            </w:hyperlink>
            <w:r w:rsidR="007C7665">
              <w:rPr>
                <w:b/>
                <w:i/>
              </w:rPr>
              <w:t xml:space="preserve"> </w:t>
            </w:r>
            <w:r w:rsidR="007C7665" w:rsidRPr="007C7665">
              <w:rPr>
                <w:b/>
                <w:i/>
              </w:rPr>
              <w:t>/ +27  82 956 0048</w:t>
            </w:r>
          </w:p>
        </w:tc>
      </w:tr>
      <w:tr w:rsidR="00FF2425" w:rsidRPr="00FB6AE8" w:rsidTr="009727EF">
        <w:trPr>
          <w:trHeight w:val="397"/>
        </w:trPr>
        <w:tc>
          <w:tcPr>
            <w:tcW w:w="9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F2425" w:rsidRPr="00191111" w:rsidRDefault="009727EF" w:rsidP="00F709F9">
            <w:pPr>
              <w:pStyle w:val="ListParagraph"/>
              <w:spacing w:after="0" w:line="240" w:lineRule="auto"/>
              <w:ind w:left="360"/>
              <w:jc w:val="center"/>
              <w:rPr>
                <w:rFonts w:cstheme="minorHAnsi"/>
                <w:b/>
                <w:color w:val="C00000"/>
              </w:rPr>
            </w:pPr>
            <w:r w:rsidRPr="009727EF">
              <w:rPr>
                <w:rFonts w:cstheme="minorHAnsi"/>
                <w:b/>
                <w:color w:val="FFFFFF" w:themeColor="background1"/>
                <w:sz w:val="24"/>
              </w:rPr>
              <w:t>BANK DETAILS</w:t>
            </w:r>
          </w:p>
        </w:tc>
      </w:tr>
      <w:tr w:rsidR="00FF2425" w:rsidRPr="00FB6AE8" w:rsidTr="00FF2425">
        <w:trPr>
          <w:trHeight w:val="397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25" w:rsidRPr="007C7665" w:rsidRDefault="00FF2425" w:rsidP="00FF2425">
            <w:pPr>
              <w:pStyle w:val="ListParagraph"/>
              <w:spacing w:after="0" w:line="240" w:lineRule="auto"/>
              <w:ind w:left="360"/>
              <w:jc w:val="right"/>
              <w:rPr>
                <w:rFonts w:cstheme="minorHAnsi"/>
                <w:sz w:val="18"/>
                <w:szCs w:val="18"/>
              </w:rPr>
            </w:pPr>
            <w:r w:rsidRPr="007C7665">
              <w:rPr>
                <w:rFonts w:cstheme="minorHAnsi"/>
                <w:sz w:val="18"/>
                <w:szCs w:val="18"/>
              </w:rPr>
              <w:t>BANK</w:t>
            </w:r>
          </w:p>
          <w:p w:rsidR="00FF2425" w:rsidRPr="007C7665" w:rsidRDefault="00FF2425" w:rsidP="00FF2425">
            <w:pPr>
              <w:pStyle w:val="ListParagraph"/>
              <w:spacing w:after="0" w:line="240" w:lineRule="auto"/>
              <w:ind w:left="360"/>
              <w:jc w:val="right"/>
              <w:rPr>
                <w:rFonts w:cstheme="minorHAnsi"/>
                <w:sz w:val="18"/>
                <w:szCs w:val="18"/>
              </w:rPr>
            </w:pPr>
            <w:r w:rsidRPr="007C7665">
              <w:rPr>
                <w:rFonts w:cstheme="minorHAnsi"/>
                <w:sz w:val="18"/>
                <w:szCs w:val="18"/>
              </w:rPr>
              <w:t>ACCOUNT NAME</w:t>
            </w:r>
          </w:p>
          <w:p w:rsidR="00FF2425" w:rsidRDefault="00FF2425" w:rsidP="00FF2425">
            <w:pPr>
              <w:pStyle w:val="ListParagraph"/>
              <w:spacing w:after="0" w:line="240" w:lineRule="auto"/>
              <w:ind w:left="360"/>
              <w:jc w:val="right"/>
              <w:rPr>
                <w:rFonts w:cstheme="minorHAnsi"/>
                <w:sz w:val="18"/>
                <w:szCs w:val="18"/>
              </w:rPr>
            </w:pPr>
            <w:r w:rsidRPr="007C7665">
              <w:rPr>
                <w:rFonts w:cstheme="minorHAnsi"/>
                <w:sz w:val="18"/>
                <w:szCs w:val="18"/>
              </w:rPr>
              <w:t>BRANCH CODE</w:t>
            </w:r>
          </w:p>
          <w:p w:rsidR="009F39AD" w:rsidRPr="007C7665" w:rsidRDefault="009F39AD" w:rsidP="00FF2425">
            <w:pPr>
              <w:pStyle w:val="ListParagraph"/>
              <w:spacing w:after="0" w:line="240" w:lineRule="auto"/>
              <w:ind w:left="36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ACCOUNT NUMBER</w:t>
            </w:r>
          </w:p>
          <w:p w:rsidR="00FF2425" w:rsidRPr="007C7665" w:rsidRDefault="00FF2425" w:rsidP="00FF2425">
            <w:pPr>
              <w:pStyle w:val="ListParagraph"/>
              <w:spacing w:after="0" w:line="240" w:lineRule="auto"/>
              <w:ind w:left="360"/>
              <w:jc w:val="right"/>
              <w:rPr>
                <w:rFonts w:cstheme="minorHAnsi"/>
                <w:sz w:val="18"/>
                <w:szCs w:val="18"/>
              </w:rPr>
            </w:pPr>
            <w:r w:rsidRPr="007C7665">
              <w:rPr>
                <w:rFonts w:cstheme="minorHAnsi"/>
                <w:sz w:val="18"/>
                <w:szCs w:val="18"/>
              </w:rPr>
              <w:t>BANK ADDRESS</w:t>
            </w:r>
          </w:p>
          <w:p w:rsidR="007C7665" w:rsidRDefault="007C7665" w:rsidP="00FF2425">
            <w:pPr>
              <w:pStyle w:val="ListParagraph"/>
              <w:spacing w:after="0" w:line="240" w:lineRule="auto"/>
              <w:ind w:left="360"/>
              <w:jc w:val="right"/>
              <w:rPr>
                <w:rFonts w:cstheme="minorHAnsi"/>
                <w:sz w:val="18"/>
                <w:szCs w:val="18"/>
              </w:rPr>
            </w:pPr>
          </w:p>
          <w:p w:rsidR="00FF2425" w:rsidRPr="007C7665" w:rsidRDefault="00FF2425" w:rsidP="00FF2425">
            <w:pPr>
              <w:pStyle w:val="ListParagraph"/>
              <w:spacing w:after="0" w:line="240" w:lineRule="auto"/>
              <w:ind w:left="360"/>
              <w:jc w:val="right"/>
              <w:rPr>
                <w:rFonts w:cstheme="minorHAnsi"/>
                <w:sz w:val="18"/>
                <w:szCs w:val="18"/>
              </w:rPr>
            </w:pPr>
            <w:r w:rsidRPr="007C7665">
              <w:rPr>
                <w:rFonts w:cstheme="minorHAnsi"/>
                <w:sz w:val="18"/>
                <w:szCs w:val="18"/>
              </w:rPr>
              <w:t>SWIFT CODE</w:t>
            </w:r>
          </w:p>
          <w:p w:rsidR="00FF2425" w:rsidRPr="007C7665" w:rsidRDefault="00FF2425" w:rsidP="00FF2425">
            <w:pPr>
              <w:pStyle w:val="ListParagraph"/>
              <w:spacing w:after="0" w:line="240" w:lineRule="auto"/>
              <w:ind w:left="36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7C7665">
              <w:rPr>
                <w:rFonts w:cstheme="minorHAnsi"/>
                <w:sz w:val="18"/>
                <w:szCs w:val="18"/>
              </w:rPr>
              <w:t>REFERENCE NUMBER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25" w:rsidRPr="00492954" w:rsidRDefault="00FF2425" w:rsidP="00FF242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492954">
              <w:rPr>
                <w:rFonts w:cstheme="minorHAnsi"/>
                <w:b/>
                <w:sz w:val="18"/>
                <w:szCs w:val="18"/>
              </w:rPr>
              <w:t>FNB</w:t>
            </w:r>
          </w:p>
          <w:p w:rsidR="00FF2425" w:rsidRPr="00492954" w:rsidRDefault="00FF2425" w:rsidP="00FF242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492954">
              <w:rPr>
                <w:rFonts w:cstheme="minorHAnsi"/>
                <w:b/>
                <w:sz w:val="18"/>
                <w:szCs w:val="18"/>
              </w:rPr>
              <w:t>Impactor Business Accelerator Pty Ltd</w:t>
            </w:r>
          </w:p>
          <w:p w:rsidR="00FF2425" w:rsidRPr="00492954" w:rsidRDefault="00FF2425" w:rsidP="00FF242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492954">
              <w:rPr>
                <w:rFonts w:cstheme="minorHAnsi"/>
                <w:b/>
                <w:sz w:val="18"/>
                <w:szCs w:val="18"/>
              </w:rPr>
              <w:t>255005</w:t>
            </w:r>
          </w:p>
          <w:p w:rsidR="00492954" w:rsidRPr="00492954" w:rsidRDefault="00492954" w:rsidP="00FF24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92954">
              <w:rPr>
                <w:b/>
                <w:sz w:val="18"/>
                <w:szCs w:val="18"/>
              </w:rPr>
              <w:t>62513111477</w:t>
            </w:r>
          </w:p>
          <w:p w:rsidR="00FF2425" w:rsidRPr="007C7665" w:rsidRDefault="00FF2425" w:rsidP="00FF2425">
            <w:pPr>
              <w:spacing w:after="0" w:line="240" w:lineRule="auto"/>
              <w:rPr>
                <w:rStyle w:val="5yl5"/>
                <w:rFonts w:cstheme="minorHAnsi"/>
                <w:b/>
                <w:sz w:val="18"/>
                <w:szCs w:val="18"/>
              </w:rPr>
            </w:pPr>
            <w:r w:rsidRPr="007C7665">
              <w:rPr>
                <w:rStyle w:val="5yl5"/>
                <w:rFonts w:cstheme="minorHAnsi"/>
                <w:b/>
                <w:sz w:val="18"/>
                <w:szCs w:val="18"/>
              </w:rPr>
              <w:t xml:space="preserve">Woodbridge </w:t>
            </w:r>
            <w:proofErr w:type="spellStart"/>
            <w:r w:rsidRPr="007C7665">
              <w:rPr>
                <w:rStyle w:val="5yl5"/>
                <w:rFonts w:cstheme="minorHAnsi"/>
                <w:b/>
                <w:sz w:val="18"/>
                <w:szCs w:val="18"/>
              </w:rPr>
              <w:t>Center</w:t>
            </w:r>
            <w:proofErr w:type="spellEnd"/>
            <w:r w:rsidRPr="007C7665">
              <w:rPr>
                <w:rStyle w:val="5yl5"/>
                <w:rFonts w:cstheme="minorHAnsi"/>
                <w:b/>
                <w:sz w:val="18"/>
                <w:szCs w:val="18"/>
              </w:rPr>
              <w:t xml:space="preserve">, </w:t>
            </w:r>
            <w:proofErr w:type="spellStart"/>
            <w:r w:rsidRPr="007C7665">
              <w:rPr>
                <w:rStyle w:val="5yl5"/>
                <w:rFonts w:cstheme="minorHAnsi"/>
                <w:b/>
                <w:sz w:val="18"/>
                <w:szCs w:val="18"/>
              </w:rPr>
              <w:t>Cnr</w:t>
            </w:r>
            <w:proofErr w:type="spellEnd"/>
            <w:r w:rsidRPr="007C7665">
              <w:rPr>
                <w:rStyle w:val="5yl5"/>
                <w:rFonts w:cstheme="minorHAnsi"/>
                <w:b/>
                <w:sz w:val="18"/>
                <w:szCs w:val="18"/>
              </w:rPr>
              <w:t xml:space="preserve"> Dann &amp; Monument Road, Kempton Park</w:t>
            </w:r>
          </w:p>
          <w:p w:rsidR="00FF2425" w:rsidRPr="007C7665" w:rsidRDefault="00FF2425" w:rsidP="00FF2425">
            <w:pPr>
              <w:spacing w:after="0" w:line="240" w:lineRule="auto"/>
              <w:rPr>
                <w:rStyle w:val="5yl5"/>
                <w:rFonts w:cstheme="minorHAnsi"/>
                <w:b/>
                <w:sz w:val="18"/>
                <w:szCs w:val="18"/>
              </w:rPr>
            </w:pPr>
            <w:r w:rsidRPr="007C7665">
              <w:rPr>
                <w:rStyle w:val="5yl5"/>
                <w:rFonts w:cstheme="minorHAnsi"/>
                <w:b/>
                <w:sz w:val="18"/>
                <w:szCs w:val="18"/>
              </w:rPr>
              <w:t>Swift code: FIRNZAJJ</w:t>
            </w:r>
          </w:p>
          <w:p w:rsidR="007C7665" w:rsidRPr="007C7665" w:rsidRDefault="00FF2425" w:rsidP="00FF242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C7665">
              <w:rPr>
                <w:rStyle w:val="5yl5"/>
                <w:rFonts w:cstheme="minorHAnsi"/>
                <w:b/>
                <w:sz w:val="18"/>
                <w:szCs w:val="18"/>
              </w:rPr>
              <w:t>YOUR NAME AND SURNAME (example: Anne Timms)</w:t>
            </w:r>
          </w:p>
        </w:tc>
      </w:tr>
      <w:tr w:rsidR="00F709F9" w:rsidRPr="00FB6AE8" w:rsidTr="00F709F9">
        <w:trPr>
          <w:trHeight w:val="466"/>
        </w:trPr>
        <w:tc>
          <w:tcPr>
            <w:tcW w:w="9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709F9" w:rsidRPr="00F709F9" w:rsidRDefault="00F709F9" w:rsidP="00F709F9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F709F9">
              <w:rPr>
                <w:b/>
                <w:color w:val="FFFFFF" w:themeColor="background1"/>
              </w:rPr>
              <w:t>4. ADDITIONAL DETAILS</w:t>
            </w:r>
          </w:p>
        </w:tc>
      </w:tr>
      <w:tr w:rsidR="00F709F9" w:rsidRPr="00FB6AE8" w:rsidTr="00F709F9">
        <w:trPr>
          <w:trHeight w:val="466"/>
        </w:trPr>
        <w:tc>
          <w:tcPr>
            <w:tcW w:w="9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27EF" w:rsidRPr="00492954" w:rsidRDefault="009727EF" w:rsidP="009727EF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492954">
              <w:rPr>
                <w:rFonts w:cs="Calibri"/>
                <w:b/>
                <w:sz w:val="28"/>
                <w:szCs w:val="28"/>
              </w:rPr>
              <w:t>Participants are responsible for their own travel and accommodation costs.</w:t>
            </w:r>
          </w:p>
          <w:p w:rsidR="00F709F9" w:rsidRPr="009727EF" w:rsidRDefault="009727EF" w:rsidP="009727E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92954">
              <w:rPr>
                <w:rFonts w:cs="Calibri"/>
                <w:b/>
                <w:sz w:val="28"/>
                <w:szCs w:val="28"/>
              </w:rPr>
              <w:t>We will provide snacks only.  Bring own food and beverages.</w:t>
            </w:r>
          </w:p>
        </w:tc>
      </w:tr>
      <w:tr w:rsidR="0084646D" w:rsidRPr="00FB6AE8" w:rsidTr="00EB6D34">
        <w:trPr>
          <w:trHeight w:val="1363"/>
        </w:trPr>
        <w:tc>
          <w:tcPr>
            <w:tcW w:w="9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F9" w:rsidRPr="009727EF" w:rsidRDefault="00F709F9" w:rsidP="00492954">
            <w:pPr>
              <w:spacing w:after="0" w:line="240" w:lineRule="auto"/>
              <w:rPr>
                <w:b/>
                <w:i/>
                <w:color w:val="C00000"/>
                <w:sz w:val="16"/>
                <w:szCs w:val="16"/>
              </w:rPr>
            </w:pPr>
          </w:p>
          <w:p w:rsidR="00492954" w:rsidRPr="00492954" w:rsidRDefault="009727EF" w:rsidP="009727EF">
            <w:pPr>
              <w:spacing w:after="0" w:line="240" w:lineRule="auto"/>
              <w:jc w:val="center"/>
              <w:rPr>
                <w:rFonts w:cstheme="minorHAnsi"/>
                <w:color w:val="1F497D"/>
                <w:sz w:val="20"/>
                <w:szCs w:val="20"/>
              </w:rPr>
            </w:pPr>
            <w:r w:rsidRPr="00492954">
              <w:rPr>
                <w:rFonts w:cstheme="minorHAnsi"/>
                <w:b/>
                <w:color w:val="1F497D"/>
                <w:sz w:val="20"/>
                <w:szCs w:val="20"/>
              </w:rPr>
              <w:t>Cancellation policy:</w:t>
            </w:r>
            <w:r w:rsidRPr="00492954">
              <w:rPr>
                <w:rFonts w:cstheme="minorHAnsi"/>
                <w:color w:val="1F497D"/>
                <w:sz w:val="20"/>
                <w:szCs w:val="20"/>
              </w:rPr>
              <w:t xml:space="preserve">  Cancellations must be made no later than 5 working days prior to the course. If a delegate fails to attend this </w:t>
            </w:r>
            <w:r w:rsidR="001757B5" w:rsidRPr="00492954">
              <w:rPr>
                <w:rFonts w:cstheme="minorHAnsi"/>
                <w:color w:val="1F497D"/>
                <w:sz w:val="20"/>
                <w:szCs w:val="20"/>
              </w:rPr>
              <w:t>masterclass</w:t>
            </w:r>
            <w:r w:rsidRPr="00492954">
              <w:rPr>
                <w:rFonts w:cstheme="minorHAnsi"/>
                <w:color w:val="1F497D"/>
                <w:sz w:val="20"/>
                <w:szCs w:val="20"/>
              </w:rPr>
              <w:t xml:space="preserve"> or a cancellation is sought less than 5 working days prior the course, full payment will be required. If a cancellation is made 5 working days or more in advance, the organiser reserves the right to charge 20% of the ticket price as a cancellation fee.</w:t>
            </w:r>
          </w:p>
          <w:p w:rsidR="009727EF" w:rsidRPr="00492954" w:rsidRDefault="009727EF" w:rsidP="00492954">
            <w:pPr>
              <w:spacing w:after="0" w:line="240" w:lineRule="auto"/>
              <w:jc w:val="center"/>
              <w:rPr>
                <w:rFonts w:cstheme="minorHAnsi"/>
                <w:color w:val="1F497D"/>
                <w:sz w:val="18"/>
                <w:szCs w:val="18"/>
              </w:rPr>
            </w:pPr>
            <w:r w:rsidRPr="00492954">
              <w:rPr>
                <w:rFonts w:cstheme="minorHAnsi"/>
                <w:color w:val="1F497D"/>
                <w:sz w:val="20"/>
                <w:szCs w:val="20"/>
              </w:rPr>
              <w:br/>
            </w:r>
            <w:r w:rsidRPr="00492954">
              <w:rPr>
                <w:rFonts w:cstheme="minorHAnsi"/>
                <w:b/>
                <w:color w:val="1F497D"/>
                <w:sz w:val="20"/>
                <w:szCs w:val="20"/>
              </w:rPr>
              <w:t>Refund Policy:</w:t>
            </w:r>
            <w:r w:rsidRPr="00492954">
              <w:rPr>
                <w:rFonts w:cstheme="minorHAnsi"/>
                <w:color w:val="1F497D"/>
                <w:sz w:val="20"/>
                <w:szCs w:val="20"/>
              </w:rPr>
              <w:t xml:space="preserve"> </w:t>
            </w:r>
            <w:r w:rsidR="001757B5" w:rsidRPr="00492954">
              <w:rPr>
                <w:rFonts w:cstheme="minorHAnsi"/>
                <w:color w:val="1F497D"/>
                <w:sz w:val="20"/>
                <w:szCs w:val="20"/>
              </w:rPr>
              <w:t xml:space="preserve"> </w:t>
            </w:r>
            <w:r w:rsidRPr="00492954">
              <w:rPr>
                <w:rFonts w:cstheme="minorHAnsi"/>
                <w:color w:val="1F497D"/>
                <w:sz w:val="20"/>
                <w:szCs w:val="20"/>
              </w:rPr>
              <w:t>Full refunds are available in the case of death or hospitalisation of the participant. Partial refunds are available per the cancellation policy above. The organiser reserves</w:t>
            </w:r>
            <w:r w:rsidR="001757B5" w:rsidRPr="00492954">
              <w:rPr>
                <w:rFonts w:cstheme="minorHAnsi"/>
                <w:color w:val="1F497D"/>
                <w:sz w:val="20"/>
                <w:szCs w:val="20"/>
              </w:rPr>
              <w:t xml:space="preserve"> the right to cancel the masterclass at</w:t>
            </w:r>
            <w:r w:rsidRPr="00492954">
              <w:rPr>
                <w:rFonts w:cstheme="minorHAnsi"/>
                <w:color w:val="1F497D"/>
                <w:sz w:val="20"/>
                <w:szCs w:val="20"/>
              </w:rPr>
              <w:t xml:space="preserve"> any time, without incurring any additional liability from the delegate. In such circumstances, the organiser will offer a full refund, alternative dates, or a credit note</w:t>
            </w:r>
            <w:r w:rsidRPr="00492954">
              <w:rPr>
                <w:rFonts w:cstheme="minorHAnsi"/>
                <w:color w:val="1F497D"/>
                <w:sz w:val="18"/>
                <w:szCs w:val="18"/>
              </w:rPr>
              <w:t>.</w:t>
            </w:r>
          </w:p>
        </w:tc>
      </w:tr>
    </w:tbl>
    <w:p w:rsidR="0023785B" w:rsidRPr="0023785B" w:rsidRDefault="0023785B" w:rsidP="00884A40">
      <w:pPr>
        <w:pStyle w:val="NoSpacing"/>
        <w:rPr>
          <w:b/>
          <w:sz w:val="24"/>
          <w:szCs w:val="24"/>
        </w:rPr>
      </w:pPr>
    </w:p>
    <w:sectPr w:rsidR="0023785B" w:rsidRPr="0023785B" w:rsidSect="00540A50">
      <w:headerReference w:type="default" r:id="rId11"/>
      <w:footerReference w:type="default" r:id="rId12"/>
      <w:type w:val="continuous"/>
      <w:pgSz w:w="11906" w:h="16838"/>
      <w:pgMar w:top="232" w:right="1021" w:bottom="851" w:left="1021" w:header="567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699" w:rsidRDefault="00667699" w:rsidP="00685369">
      <w:pPr>
        <w:spacing w:after="0" w:line="240" w:lineRule="auto"/>
      </w:pPr>
      <w:r>
        <w:separator/>
      </w:r>
    </w:p>
  </w:endnote>
  <w:endnote w:type="continuationSeparator" w:id="0">
    <w:p w:rsidR="00667699" w:rsidRDefault="00667699" w:rsidP="0068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F96" w:rsidRPr="00943F96" w:rsidRDefault="00943F96" w:rsidP="00492954">
    <w:pPr>
      <w:pStyle w:val="Footer"/>
      <w:jc w:val="right"/>
      <w:rPr>
        <w:b/>
        <w:noProof/>
        <w:lang w:eastAsia="en-ZA"/>
      </w:rPr>
    </w:pPr>
    <w:r>
      <w:rPr>
        <w:noProof/>
        <w:lang w:eastAsia="en-ZA"/>
      </w:rPr>
      <w:t>Facilitators: Janine Ward (South</w:t>
    </w:r>
    <w:r w:rsidRPr="00943F96">
      <w:rPr>
        <w:noProof/>
        <w:lang w:eastAsia="en-ZA"/>
      </w:rPr>
      <w:t xml:space="preserve"> Africa) and Anne Timms (South Africa)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699" w:rsidRDefault="00667699" w:rsidP="00685369">
      <w:pPr>
        <w:spacing w:after="0" w:line="240" w:lineRule="auto"/>
      </w:pPr>
      <w:r>
        <w:separator/>
      </w:r>
    </w:p>
  </w:footnote>
  <w:footnote w:type="continuationSeparator" w:id="0">
    <w:p w:rsidR="00667699" w:rsidRDefault="00667699" w:rsidP="0068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27" w:rsidRDefault="00540A50">
    <w:pPr>
      <w:pStyle w:val="Header"/>
    </w:pPr>
    <w:r>
      <w:rPr>
        <w:noProof/>
        <w:lang w:eastAsia="en-ZA"/>
      </w:rPr>
      <w:drawing>
        <wp:inline distT="0" distB="0" distL="0" distR="0" wp14:anchorId="41660BD5" wp14:editId="02E0BE74">
          <wp:extent cx="1019175" cy="101859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319" cy="1018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2954">
      <w:rPr>
        <w:noProof/>
        <w:lang w:eastAsia="en-ZA"/>
      </w:rPr>
      <w:drawing>
        <wp:inline distT="0" distB="0" distL="0" distR="0" wp14:anchorId="02F713FA" wp14:editId="5BC61B43">
          <wp:extent cx="4943475" cy="296688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0326_abcd invite_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7960" cy="296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0A50" w:rsidRDefault="00540A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4CF66E"/>
    <w:lvl w:ilvl="0">
      <w:numFmt w:val="bullet"/>
      <w:lvlText w:val="*"/>
      <w:lvlJc w:val="left"/>
    </w:lvl>
  </w:abstractNum>
  <w:abstractNum w:abstractNumId="1">
    <w:nsid w:val="013B6D07"/>
    <w:multiLevelType w:val="hybridMultilevel"/>
    <w:tmpl w:val="CC36D118"/>
    <w:lvl w:ilvl="0" w:tplc="63D0BEC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E836F7"/>
    <w:multiLevelType w:val="hybridMultilevel"/>
    <w:tmpl w:val="A130244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301082"/>
    <w:multiLevelType w:val="hybridMultilevel"/>
    <w:tmpl w:val="E4261F9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911739"/>
    <w:multiLevelType w:val="hybridMultilevel"/>
    <w:tmpl w:val="2152D14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AD508E"/>
    <w:multiLevelType w:val="hybridMultilevel"/>
    <w:tmpl w:val="57B4060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05692A"/>
    <w:multiLevelType w:val="hybridMultilevel"/>
    <w:tmpl w:val="7D9EB1A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107080"/>
    <w:multiLevelType w:val="hybridMultilevel"/>
    <w:tmpl w:val="6D60661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9F4A35"/>
    <w:multiLevelType w:val="hybridMultilevel"/>
    <w:tmpl w:val="245A00C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8A0F15"/>
    <w:multiLevelType w:val="hybridMultilevel"/>
    <w:tmpl w:val="A260CDFA"/>
    <w:lvl w:ilvl="0" w:tplc="1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21630D16"/>
    <w:multiLevelType w:val="hybridMultilevel"/>
    <w:tmpl w:val="1188F02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D07DA6"/>
    <w:multiLevelType w:val="hybridMultilevel"/>
    <w:tmpl w:val="D1789510"/>
    <w:lvl w:ilvl="0" w:tplc="E9E8F87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86F4A"/>
    <w:multiLevelType w:val="hybridMultilevel"/>
    <w:tmpl w:val="24E0FEC0"/>
    <w:lvl w:ilvl="0" w:tplc="3E6408B4">
      <w:start w:val="30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3A242C"/>
    <w:multiLevelType w:val="hybridMultilevel"/>
    <w:tmpl w:val="D3DE7B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D21AE"/>
    <w:multiLevelType w:val="hybridMultilevel"/>
    <w:tmpl w:val="B4AEE7D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8C4018"/>
    <w:multiLevelType w:val="hybridMultilevel"/>
    <w:tmpl w:val="4966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B3441"/>
    <w:multiLevelType w:val="hybridMultilevel"/>
    <w:tmpl w:val="B44C43B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BD20E7"/>
    <w:multiLevelType w:val="hybridMultilevel"/>
    <w:tmpl w:val="4B546B9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F20F58"/>
    <w:multiLevelType w:val="hybridMultilevel"/>
    <w:tmpl w:val="E710FA9C"/>
    <w:lvl w:ilvl="0" w:tplc="BCD251E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166406"/>
    <w:multiLevelType w:val="hybridMultilevel"/>
    <w:tmpl w:val="289C3F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B2115"/>
    <w:multiLevelType w:val="hybridMultilevel"/>
    <w:tmpl w:val="1A8CE7B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05474"/>
    <w:multiLevelType w:val="hybridMultilevel"/>
    <w:tmpl w:val="5A749F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FA2AF5"/>
    <w:multiLevelType w:val="hybridMultilevel"/>
    <w:tmpl w:val="4E5A3C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32149F"/>
    <w:multiLevelType w:val="hybridMultilevel"/>
    <w:tmpl w:val="6068EFF2"/>
    <w:lvl w:ilvl="0" w:tplc="63D0BEC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B944F9"/>
    <w:multiLevelType w:val="hybridMultilevel"/>
    <w:tmpl w:val="734E10C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3C42D4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2D04AF"/>
    <w:multiLevelType w:val="hybridMultilevel"/>
    <w:tmpl w:val="CE262B7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9A24CC"/>
    <w:multiLevelType w:val="hybridMultilevel"/>
    <w:tmpl w:val="BCF6CFB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CA5192"/>
    <w:multiLevelType w:val="hybridMultilevel"/>
    <w:tmpl w:val="0540D87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B376402"/>
    <w:multiLevelType w:val="hybridMultilevel"/>
    <w:tmpl w:val="FD9040D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24107C2"/>
    <w:multiLevelType w:val="hybridMultilevel"/>
    <w:tmpl w:val="2CAC153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BE34A8"/>
    <w:multiLevelType w:val="hybridMultilevel"/>
    <w:tmpl w:val="2EEC872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>
    <w:nsid w:val="79395D54"/>
    <w:multiLevelType w:val="hybridMultilevel"/>
    <w:tmpl w:val="70BE9C1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B7D4ACC"/>
    <w:multiLevelType w:val="hybridMultilevel"/>
    <w:tmpl w:val="55E6D73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D3769AA"/>
    <w:multiLevelType w:val="hybridMultilevel"/>
    <w:tmpl w:val="DF788AC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6"/>
  </w:num>
  <w:num w:numId="4">
    <w:abstractNumId w:val="2"/>
  </w:num>
  <w:num w:numId="5">
    <w:abstractNumId w:val="32"/>
  </w:num>
  <w:num w:numId="6">
    <w:abstractNumId w:val="10"/>
  </w:num>
  <w:num w:numId="7">
    <w:abstractNumId w:val="20"/>
  </w:num>
  <w:num w:numId="8">
    <w:abstractNumId w:val="15"/>
  </w:num>
  <w:num w:numId="9">
    <w:abstractNumId w:val="23"/>
  </w:num>
  <w:num w:numId="10">
    <w:abstractNumId w:val="1"/>
  </w:num>
  <w:num w:numId="11">
    <w:abstractNumId w:val="24"/>
  </w:num>
  <w:num w:numId="12">
    <w:abstractNumId w:val="19"/>
  </w:num>
  <w:num w:numId="13">
    <w:abstractNumId w:val="12"/>
  </w:num>
  <w:num w:numId="14">
    <w:abstractNumId w:val="18"/>
  </w:num>
  <w:num w:numId="15">
    <w:abstractNumId w:val="5"/>
  </w:num>
  <w:num w:numId="16">
    <w:abstractNumId w:val="33"/>
  </w:num>
  <w:num w:numId="17">
    <w:abstractNumId w:val="8"/>
  </w:num>
  <w:num w:numId="18">
    <w:abstractNumId w:val="22"/>
  </w:num>
  <w:num w:numId="19">
    <w:abstractNumId w:val="11"/>
  </w:num>
  <w:num w:numId="20">
    <w:abstractNumId w:val="27"/>
  </w:num>
  <w:num w:numId="21">
    <w:abstractNumId w:val="31"/>
  </w:num>
  <w:num w:numId="22">
    <w:abstractNumId w:val="28"/>
  </w:num>
  <w:num w:numId="23">
    <w:abstractNumId w:val="4"/>
  </w:num>
  <w:num w:numId="24">
    <w:abstractNumId w:val="7"/>
  </w:num>
  <w:num w:numId="25">
    <w:abstractNumId w:val="14"/>
  </w:num>
  <w:num w:numId="26">
    <w:abstractNumId w:val="13"/>
  </w:num>
  <w:num w:numId="27">
    <w:abstractNumId w:val="21"/>
  </w:num>
  <w:num w:numId="28">
    <w:abstractNumId w:val="26"/>
  </w:num>
  <w:num w:numId="29">
    <w:abstractNumId w:val="3"/>
  </w:num>
  <w:num w:numId="30">
    <w:abstractNumId w:val="29"/>
  </w:num>
  <w:num w:numId="31">
    <w:abstractNumId w:val="9"/>
  </w:num>
  <w:num w:numId="32">
    <w:abstractNumId w:val="30"/>
  </w:num>
  <w:num w:numId="33">
    <w:abstractNumId w:val="1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6D"/>
    <w:rsid w:val="00011FBB"/>
    <w:rsid w:val="000376A8"/>
    <w:rsid w:val="00037A77"/>
    <w:rsid w:val="000614B6"/>
    <w:rsid w:val="00076757"/>
    <w:rsid w:val="000A6962"/>
    <w:rsid w:val="000A7AD2"/>
    <w:rsid w:val="000B0018"/>
    <w:rsid w:val="000C723F"/>
    <w:rsid w:val="000D5A3D"/>
    <w:rsid w:val="0010132A"/>
    <w:rsid w:val="0010584D"/>
    <w:rsid w:val="00107D6D"/>
    <w:rsid w:val="00131665"/>
    <w:rsid w:val="001523B8"/>
    <w:rsid w:val="00157C36"/>
    <w:rsid w:val="00172CDE"/>
    <w:rsid w:val="001757B5"/>
    <w:rsid w:val="00191111"/>
    <w:rsid w:val="00196C04"/>
    <w:rsid w:val="001A488F"/>
    <w:rsid w:val="001A5086"/>
    <w:rsid w:val="001B6AFA"/>
    <w:rsid w:val="001C60A0"/>
    <w:rsid w:val="001D1FC5"/>
    <w:rsid w:val="001D3FCD"/>
    <w:rsid w:val="001D6FFF"/>
    <w:rsid w:val="001E5D89"/>
    <w:rsid w:val="002053D8"/>
    <w:rsid w:val="00215F6C"/>
    <w:rsid w:val="00220C82"/>
    <w:rsid w:val="0023785B"/>
    <w:rsid w:val="0024128E"/>
    <w:rsid w:val="002515F2"/>
    <w:rsid w:val="00252CDF"/>
    <w:rsid w:val="00296947"/>
    <w:rsid w:val="002C118A"/>
    <w:rsid w:val="002C392D"/>
    <w:rsid w:val="002D33F0"/>
    <w:rsid w:val="002E1CDC"/>
    <w:rsid w:val="002F1333"/>
    <w:rsid w:val="002F5855"/>
    <w:rsid w:val="002F5D5F"/>
    <w:rsid w:val="003023AE"/>
    <w:rsid w:val="003060C5"/>
    <w:rsid w:val="00307F02"/>
    <w:rsid w:val="00322E44"/>
    <w:rsid w:val="00344BB0"/>
    <w:rsid w:val="00353767"/>
    <w:rsid w:val="003B1485"/>
    <w:rsid w:val="003B3C74"/>
    <w:rsid w:val="003D722F"/>
    <w:rsid w:val="00401EF7"/>
    <w:rsid w:val="004113CB"/>
    <w:rsid w:val="0041542B"/>
    <w:rsid w:val="00423C49"/>
    <w:rsid w:val="00425BB7"/>
    <w:rsid w:val="00426327"/>
    <w:rsid w:val="004266CF"/>
    <w:rsid w:val="0043192D"/>
    <w:rsid w:val="00460FB9"/>
    <w:rsid w:val="00466AAD"/>
    <w:rsid w:val="00492196"/>
    <w:rsid w:val="0049260C"/>
    <w:rsid w:val="00492954"/>
    <w:rsid w:val="0049750A"/>
    <w:rsid w:val="004A68AE"/>
    <w:rsid w:val="004C2EE8"/>
    <w:rsid w:val="004D2258"/>
    <w:rsid w:val="004E5F7B"/>
    <w:rsid w:val="004E7CB4"/>
    <w:rsid w:val="004F0EF4"/>
    <w:rsid w:val="004F490F"/>
    <w:rsid w:val="00520467"/>
    <w:rsid w:val="005324B5"/>
    <w:rsid w:val="00540A50"/>
    <w:rsid w:val="00543A26"/>
    <w:rsid w:val="005613E0"/>
    <w:rsid w:val="005633EE"/>
    <w:rsid w:val="00594C4E"/>
    <w:rsid w:val="005A0453"/>
    <w:rsid w:val="005A1113"/>
    <w:rsid w:val="005B3CE4"/>
    <w:rsid w:val="005C51B7"/>
    <w:rsid w:val="005C72F1"/>
    <w:rsid w:val="005E4A5A"/>
    <w:rsid w:val="005E5E67"/>
    <w:rsid w:val="005F332D"/>
    <w:rsid w:val="00602435"/>
    <w:rsid w:val="00606AAD"/>
    <w:rsid w:val="00622E74"/>
    <w:rsid w:val="00650B5E"/>
    <w:rsid w:val="00655399"/>
    <w:rsid w:val="00661E58"/>
    <w:rsid w:val="006662D8"/>
    <w:rsid w:val="00667699"/>
    <w:rsid w:val="00680FDA"/>
    <w:rsid w:val="00683DD3"/>
    <w:rsid w:val="00685369"/>
    <w:rsid w:val="00691EF0"/>
    <w:rsid w:val="006A5AB8"/>
    <w:rsid w:val="006C2307"/>
    <w:rsid w:val="006C2C11"/>
    <w:rsid w:val="006D2DC0"/>
    <w:rsid w:val="006F2AEE"/>
    <w:rsid w:val="0070493C"/>
    <w:rsid w:val="00713047"/>
    <w:rsid w:val="00747628"/>
    <w:rsid w:val="007A365A"/>
    <w:rsid w:val="007A40C4"/>
    <w:rsid w:val="007B19B3"/>
    <w:rsid w:val="007C3CA1"/>
    <w:rsid w:val="007C7665"/>
    <w:rsid w:val="007C7ED0"/>
    <w:rsid w:val="007E161B"/>
    <w:rsid w:val="007F0DDA"/>
    <w:rsid w:val="008100FF"/>
    <w:rsid w:val="0082694D"/>
    <w:rsid w:val="00830B3B"/>
    <w:rsid w:val="00832945"/>
    <w:rsid w:val="00833BDF"/>
    <w:rsid w:val="00835F2D"/>
    <w:rsid w:val="00845ED6"/>
    <w:rsid w:val="0084646D"/>
    <w:rsid w:val="008756AF"/>
    <w:rsid w:val="00884A40"/>
    <w:rsid w:val="008938D6"/>
    <w:rsid w:val="00893E6E"/>
    <w:rsid w:val="008C4352"/>
    <w:rsid w:val="008C60E8"/>
    <w:rsid w:val="008D1E1B"/>
    <w:rsid w:val="008D6360"/>
    <w:rsid w:val="008E5293"/>
    <w:rsid w:val="008E668D"/>
    <w:rsid w:val="008E7624"/>
    <w:rsid w:val="008F44AD"/>
    <w:rsid w:val="00921614"/>
    <w:rsid w:val="00943F96"/>
    <w:rsid w:val="00957B96"/>
    <w:rsid w:val="009652FD"/>
    <w:rsid w:val="009727EF"/>
    <w:rsid w:val="00972E0B"/>
    <w:rsid w:val="00974FD7"/>
    <w:rsid w:val="009C0D5E"/>
    <w:rsid w:val="009C32F2"/>
    <w:rsid w:val="009F39AD"/>
    <w:rsid w:val="009F5FBD"/>
    <w:rsid w:val="00A03F34"/>
    <w:rsid w:val="00A42192"/>
    <w:rsid w:val="00A5186D"/>
    <w:rsid w:val="00A60438"/>
    <w:rsid w:val="00A76EE6"/>
    <w:rsid w:val="00A802EC"/>
    <w:rsid w:val="00AA0933"/>
    <w:rsid w:val="00AA2129"/>
    <w:rsid w:val="00AD3236"/>
    <w:rsid w:val="00AD5DB9"/>
    <w:rsid w:val="00AE13D0"/>
    <w:rsid w:val="00AE4035"/>
    <w:rsid w:val="00B139B9"/>
    <w:rsid w:val="00B15E2B"/>
    <w:rsid w:val="00B24FB4"/>
    <w:rsid w:val="00B4775E"/>
    <w:rsid w:val="00B627E8"/>
    <w:rsid w:val="00B655DA"/>
    <w:rsid w:val="00B81662"/>
    <w:rsid w:val="00B95CB5"/>
    <w:rsid w:val="00B97827"/>
    <w:rsid w:val="00BE42FC"/>
    <w:rsid w:val="00C01AC3"/>
    <w:rsid w:val="00C20789"/>
    <w:rsid w:val="00C36817"/>
    <w:rsid w:val="00C472C5"/>
    <w:rsid w:val="00C516C5"/>
    <w:rsid w:val="00C904F7"/>
    <w:rsid w:val="00CA1F98"/>
    <w:rsid w:val="00CD0CAE"/>
    <w:rsid w:val="00CD69B8"/>
    <w:rsid w:val="00CE11D7"/>
    <w:rsid w:val="00CF0162"/>
    <w:rsid w:val="00CF016B"/>
    <w:rsid w:val="00D07108"/>
    <w:rsid w:val="00D1157A"/>
    <w:rsid w:val="00D25A48"/>
    <w:rsid w:val="00D363C8"/>
    <w:rsid w:val="00D36C54"/>
    <w:rsid w:val="00D42FBA"/>
    <w:rsid w:val="00D533B8"/>
    <w:rsid w:val="00D72D1A"/>
    <w:rsid w:val="00D77968"/>
    <w:rsid w:val="00DB5DE2"/>
    <w:rsid w:val="00DC518D"/>
    <w:rsid w:val="00DD22B2"/>
    <w:rsid w:val="00DF4955"/>
    <w:rsid w:val="00E25CEA"/>
    <w:rsid w:val="00E26508"/>
    <w:rsid w:val="00E36C2B"/>
    <w:rsid w:val="00E52FD9"/>
    <w:rsid w:val="00E6778D"/>
    <w:rsid w:val="00E764CC"/>
    <w:rsid w:val="00E90E4E"/>
    <w:rsid w:val="00E94B3B"/>
    <w:rsid w:val="00E96A47"/>
    <w:rsid w:val="00EA2BD7"/>
    <w:rsid w:val="00EA6BF2"/>
    <w:rsid w:val="00EB6D34"/>
    <w:rsid w:val="00EB712F"/>
    <w:rsid w:val="00EB7EE5"/>
    <w:rsid w:val="00EC4729"/>
    <w:rsid w:val="00EE0767"/>
    <w:rsid w:val="00EF2B0B"/>
    <w:rsid w:val="00F322E1"/>
    <w:rsid w:val="00F34A46"/>
    <w:rsid w:val="00F44FF0"/>
    <w:rsid w:val="00F609EE"/>
    <w:rsid w:val="00F62E14"/>
    <w:rsid w:val="00F709F9"/>
    <w:rsid w:val="00F75D26"/>
    <w:rsid w:val="00F824E7"/>
    <w:rsid w:val="00F87F58"/>
    <w:rsid w:val="00F92202"/>
    <w:rsid w:val="00FB6AE8"/>
    <w:rsid w:val="00FC2E77"/>
    <w:rsid w:val="00FC390D"/>
    <w:rsid w:val="00FE0462"/>
    <w:rsid w:val="00F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86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53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3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5369"/>
    <w:rPr>
      <w:vertAlign w:val="superscript"/>
    </w:rPr>
  </w:style>
  <w:style w:type="paragraph" w:styleId="ListParagraph">
    <w:name w:val="List Paragraph"/>
    <w:basedOn w:val="Normal"/>
    <w:uiPriority w:val="34"/>
    <w:qFormat/>
    <w:rsid w:val="004113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E2B"/>
  </w:style>
  <w:style w:type="paragraph" w:styleId="Footer">
    <w:name w:val="footer"/>
    <w:basedOn w:val="Normal"/>
    <w:link w:val="FooterChar"/>
    <w:uiPriority w:val="99"/>
    <w:unhideWhenUsed/>
    <w:rsid w:val="00B15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E2B"/>
  </w:style>
  <w:style w:type="table" w:styleId="TableGrid">
    <w:name w:val="Table Grid"/>
    <w:basedOn w:val="TableNormal"/>
    <w:uiPriority w:val="59"/>
    <w:rsid w:val="000C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0C72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D6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3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3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3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60A0"/>
    <w:rPr>
      <w:strike w:val="0"/>
      <w:dstrike w:val="0"/>
      <w:color w:val="7D0C0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C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5yl5">
    <w:name w:val="_5yl5"/>
    <w:basedOn w:val="DefaultParagraphFont"/>
    <w:rsid w:val="00FF2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86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53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3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5369"/>
    <w:rPr>
      <w:vertAlign w:val="superscript"/>
    </w:rPr>
  </w:style>
  <w:style w:type="paragraph" w:styleId="ListParagraph">
    <w:name w:val="List Paragraph"/>
    <w:basedOn w:val="Normal"/>
    <w:uiPriority w:val="34"/>
    <w:qFormat/>
    <w:rsid w:val="004113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E2B"/>
  </w:style>
  <w:style w:type="paragraph" w:styleId="Footer">
    <w:name w:val="footer"/>
    <w:basedOn w:val="Normal"/>
    <w:link w:val="FooterChar"/>
    <w:uiPriority w:val="99"/>
    <w:unhideWhenUsed/>
    <w:rsid w:val="00B15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E2B"/>
  </w:style>
  <w:style w:type="table" w:styleId="TableGrid">
    <w:name w:val="Table Grid"/>
    <w:basedOn w:val="TableNormal"/>
    <w:uiPriority w:val="59"/>
    <w:rsid w:val="000C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0C72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D6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3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3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3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60A0"/>
    <w:rPr>
      <w:strike w:val="0"/>
      <w:dstrike w:val="0"/>
      <w:color w:val="7D0C0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C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5yl5">
    <w:name w:val="_5yl5"/>
    <w:basedOn w:val="DefaultParagraphFont"/>
    <w:rsid w:val="00FF2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3653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1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3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4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8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34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867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4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0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53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winspace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immsanne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03FB3-14EE-47D8-B81F-14339AEC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space for impact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Timms</dc:creator>
  <cp:lastModifiedBy>Wards PC</cp:lastModifiedBy>
  <cp:revision>2</cp:revision>
  <cp:lastPrinted>2013-08-28T12:56:00Z</cp:lastPrinted>
  <dcterms:created xsi:type="dcterms:W3CDTF">2018-04-10T16:17:00Z</dcterms:created>
  <dcterms:modified xsi:type="dcterms:W3CDTF">2018-04-10T16:17:00Z</dcterms:modified>
</cp:coreProperties>
</file>